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 ty, mieszkająca bezpiecznie, powtarzająca sobie: Ja — i nikt więcej! Nie zostanę wdową, nie utracę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teraz, rozkosznico, która mieszkasz bezpiecznie i mówisz w swoim sercu: Ja jestem i nie ma oprócz mnie żadnej innej, nie będę wdową ani nie zaznam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 tego teraz, rozkosznico! (która mieszkasz bezpiecznie, a mówisz w sercu swem: Jam jest, a niemasz oprócz mnie innej, nie będę wdową, ani uznam sieroctwa;)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słuchaj tego, rozkosznico, i mieszkająca bezpiecznie, która mówisz w sercu twoim: Ja jestem, a oprócz mnie nie masz więcej; nie będę siedzieć wdową ani uznam niepłodności!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tego, Wykwintna, siedząca sobie bezpiecznie, która mówisz w sercu swoim: Tylko ja, i nikt inny! Nie zostanę wdową i nie zaznam bezdzietności.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rozkosznico, która tak bezpieczna się czujesz i która mówisz w swoim sercu: Ja jestem i nie ma żadnej innej, nie pozostanę wdową i nie doznam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tego, o rozpustna, która mieszkasz bezpiecznie, i mówisz sobie w sercu: Ja i nikt więcej! Nie zostanę wdową, nie doświadczę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słuchaj, wykwintna, co siedzisz tak pewnie i myślisz sobie: „Nikt mi nie dorówna! Nie zostanę wdową, nie doświadczę utraty swych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tego, ty, rozpieszczona, która tak pewnie siedzisz na tronie i myślisz w swym sercu: - Ja, a nikt poza mną! Nie doświadczę wdowieństwa i bezdzietności nie zaznam!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послухай це, ніжна, що сидиш впевнено, що говориш у своїм серці: Я є, і немає іншої. Не сидітиму вдовою, ані не впізнаю сирітства.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posłuchaj, rozkosznico, która bezpiecznie zasiadłaś i która mawiasz w swoim sercu: Ja i nikt inny! Nie zostanę wdową, ani nie zaznam sieroctwa.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tego, niewiasto oddająca się rozkoszom, siedząca bezpiecznie, mówiąca w swym sercu: ”Ja jestem, a nie ma nikogo innego. Nie będę siedzieć jako wdowa i nie zaznam utraty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2024-06-02T07:04:07Z</dcterms:modified>
</cp:coreProperties>
</file>