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Tyru: Ty, który mieszkasz u wyjścia na morze, handlarzu ludów na wielu wybrzeżach,* tak mówi Pan JAHWE: Tyrze, ty powiedziałeś:** Jestem doskonały w (swym) pięknie!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Zaśpiewaj: Ty, który mieszkasz u wyjścia na morze, handlarzu dla ludów na wielu wybrzeżach, tak mówi Wszechmocny JAHWE: Powiedziałeś, Tyrze, że jesteś doskonały w swym pięknie!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 Tyrowi, który leży u wejścia do morza i prowadzi handel z narodami na wielu wyspach: Tak mówi Pan BÓG: Tyrze, ty powiedziałeś: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doskonały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do Tyru, który leży nad portami morskiemi i handluje z narodami na wielu wyspach: Tak mówi panujący Pan: O Tyrze! tyś mówił: Jam jest doskonały w 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Tyrowi, który mieszka na weszciu morskim, kupiectwu narodów, do wysep mnogich: To mówi JAHWE Bóg: O Tyrze! Tyś mówił: Jam jest doskonałej piękności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Tyrowi, który mieszka nad zalewami morskimi i prowadzi handel z narodami na licznych wyspach: Tak mówi Pan Bóg: Tyrze, ty powiedziałeś: Jestem okrętem o doskonałej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Tyru: Ty, który mieszkasz u dojścia do morza, handlarko ludu na wielu wyspach - tak mówi Wszechmocny Pan: Tyrze, ty sobie pomyślałeś: Jestem nieskończenie pięknym okrętem.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Tyrowi, który usadowił się u wejścia do morza, kupcowi narodów na licznych wyspach: Tak mówi Pan BÓG: Tyrze, ty powiedziałeś: Ja jestem pełnią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Tyrowi, który usadowił się u wrót morza i prowadzi handel z narodami na wielu wyspach: Tak mówi JAHWE BÓG: O Tyrze, który mówiłeś: «Ja jestem pełnią piękna».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Tyrowi, który się usadowił u wejścia do morza, handlarzowi narodów na licznych wyspach: Tak mówi Pan, Jahwe: Tyrze. Tyś powiedział: jam jest pełnią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Сорові, що живе при виході моря, купцеві народів з численних островів: Так говорить Господь до Сора: Ти сказав: Я поставив на себе мою красу.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do Coru: Tobie, który osiadłeś nad portami morza, który prowadzisz handel z narodami aż do licznych wybrzeży, tak mówi Pan, WIEKUISTY: Corze, ty mniemałeś: Ja jestem skończonej piękności!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Tyru: ” ʼO ty, która mieszkasz przy wejściach do morza, handlarko ludów dla wielu wysp; tak rzekł Wszechwładny Pan, JAHWE: ”Tyrze, tyś powiedział: ʼJestem doskonale pięknyʼ.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wyspach.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 powiedziałeś, </w:t>
      </w:r>
      <w:r>
        <w:rPr>
          <w:rtl/>
        </w:rPr>
        <w:t>אֲנִי אָמַרְּתְ</w:t>
      </w:r>
      <w:r>
        <w:rPr>
          <w:rtl w:val="0"/>
        </w:rPr>
        <w:t xml:space="preserve"> : em. na: nazwany zostałeś statkiem, </w:t>
      </w:r>
      <w:r>
        <w:rPr>
          <w:rtl/>
        </w:rPr>
        <w:t>אֻּמַרְת אֳנִי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2024-06-01T14:24:42Z</dcterms:modified>
</cp:coreProperties>
</file>