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też do twoich dni piętnaście lat i wyrwę ciebie oraz to miasto z dłoni króla Asyrii. Osłonię to miasto ze względu na siebie i ze względu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Przedłużę też twoje życie o piętnaście lat i wyrwę ciebie oraz to miasto z mocy króla Asyrii. Osłonię to miasto ze względu na siebie i 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też do twoich dni piętnaście lat i wybawię ciebie i to miasto z ręki króla Asyrii. I będę bronić tego miasta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przydam do dni twoich piętnaście lat, a z ręki króla Assyryjskiego wyrwę ciebie, i to miasto; i bronić będę tego miasta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przydam do dni twoich piętnaście lat, ale i z ręki króla Asyryjskiego wybawię cię i to miasto. I obronię to miasto dla mnie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dodam do dni twego życia piętnaście lat. Wybawię ciebie i to miasto z ręki króla asyryjskiego i roztoczę opiekę nad tym miastem ze względu na Mnie i ze względu na mego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też do twojego życia piętnaście lat i wyrwę ciebie i to miasto z mocy ręki króla asyryjskiego, i osłonię to miasto przez wzgląd na ciebie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do twoich dni piętnaście lat życia i ocalę ciebie oraz to miasto przed królem asyryjskim. Ochronię to miasto ze względu na Mnie i ze względu na Mego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Dodam ci piętnaście lat życia. Wybawię ciebie i to miasto z ręki króla asyryjskiego i otoczę je opieką ze względu na Mnie i mojego sługę,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lat dodam do twych dni, ciebie i to miasto wybawię z ręki króla asyryjskiego i osłonię to miasto ze względu na mnie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додам пятнадцять літ до твоїх днів і спасу тебе і це місто з руки царя Ассирійців і щитом покрию це місто задля Мене і задля мого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twoich dni dodam piętnaście lat, a także ocalę ciebie i miasto z ręki asyryjskiego króla; a to z uwagi na Siebie oraz 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dodam do twoich dni piętnaście lat i wyzwolę z dłoni króla Asyrii ciebie oraz to miasto, i będę bronił tego miasta przez wzgląd na samego siebie i przez wzgląd na Dawida, mojego sługę”ʼ”.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2024-06-02T12:57:50Z</dcterms:modified>
</cp:coreProperties>
</file>