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nie przestawał pytać: Co więc złego uczynił? Ale oni tym bardziej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mówił im: Co bowiem uczynił złego? Oni zaś bardziej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pytanie Piłata: Jakiego zła się dopuścił? oni tym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zapytał: Cóż on złego uczynił? Lecz oni jeszcze głośniej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nich: I cóż wżdy złego uczynił? Ale oni tem bardziej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mówił: Cóż tedy złego uczynił? A oni tym więcej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A cóż złego uczynił? Lecz oni jeszcze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nich: Cóż więc złego uczynił? Ale oni krzyczeli tym głośniej: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zapytał: Co właściwie złego uczynił? Oni jednak jeszcze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„Cóż więc złego uczynił?”. Lecz oni tym głośniej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ich: „Ale co złego zrobił?” Na to jednak jeszcze głośniej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zapytał: - A cóż on złego zrobił? Ale oni jeszcze głośniej krzyczeli: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chcąc zadowolić tłumy, uwolnił Barabasza, a wydał Jezusa, aby był ubiczowany i 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говорив їм: Але що злого зробив він? Вони ж ще більше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powiadał im: Co bowiem uczynił złe? Ci zaś wokół nadmiernie krzyknęli: Zaopatrz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im powiedział: Co bowiem, złego uczynił? Ale oni mocniej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"Dlaczego? Jaką zbrodnię popełnił?" Ale oni krzyczeli tym głośniej : "Zabić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odezwał się do nich: ”Ale co złego uczynił?” Oni jednak tym bardziej 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dlaczego?—dopytywał Piłat. —Jakie przestępstwo popełnił? Oni jednak nie słuchali go i coraz głośniej wołali: —Ukrzyżuj go!!!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2024-06-03T08:54:43Z</dcterms:modified>
</cp:coreProperties>
</file>