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bogów,*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10:17&lt;/x&gt;; &lt;x&gt;230 77:14&lt;/x&gt;; &lt;x&gt;230 86:8&lt;/x&gt;; &lt;x&gt;530 8:4-6&lt;/x&gt;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2024-04-29T12:27:03Z</dcterms:modified>
</cp:coreProperties>
</file>