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pasterze, nie zajmował ich JAHWE. Dlatego im się nie powiodło, a ich stado —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bowiem stali się głupi i nie szukali JAHWE. Dlatego im się nie powiedzie, a cała ich trzoda zostanie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zgłupieli, a Pana się nie dokładali; dlatego nie powodzi się im szczęśliwie, a wszystka trzoda pastwiska ich rozproszona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głupie czynili pasterze, a JAHWE nie szukali; przetoż nie zrozumieli i wszytka trzoda ich jest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pasterze okazali się nierozumni, nie szukali Pana, dlatego się im nie poszczęściło,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nierozumni byli pasterze i nie szukali Pana, dlatego nie powiodło im się i cała ich trzoda jest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pasterze byli nierozumni, nie szukali JAHWE. Dlatego im się nie powiodło,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głupio postępowali pasterze, nie radzili się JAHWE. Dlatego im się nie powiodło i cała ich trzoda się rozpierzchła.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nierozumni byli pasterze i nie pytali o Jahwe. Dlatego im się nie powiodło, a cała ich trzoda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нерозумні були пастирі і не шукали Господа. Через це не зрозуміло все стадо і розсипалося.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byli bezmyślni, nie szukali WIEKUISTEGO; dlatego im się nie powiodło, a cała ich trzoda pastwiska została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zachowywali się nierozumnie i nie szukali JAHWE. Dlatego nie działali z wnikliwością, a wszystkie pasione przez nich zwierzęta zostały rozproszone”.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2024-04-28T09:36:40Z</dcterms:modified>
</cp:coreProperties>
</file>