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sobie obok ołtarza JAHWE, twojego Boga, który sobie zbudujesz, jakiegokolwiek drzewa jako Aszery.*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2024-05-08T12:00:00Z</dcterms:modified>
</cp:coreProperties>
</file>