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okręg Argob, aż do granicy Geszurytów i Maakitów, przejął Jair, syn Manassesa. Znajdujące się tam osady nazwał, od swego imienia, Osadami Jaira w Baszanie. Taką nazwę noszą one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Manassesa, posiadł całą krainę Argob aż do granicy Geszurytów i Machaty i nazwał ją od swego imienia Baszan-Chawot-Jair;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Manasesów, posiadł wszystkę krainę Argob aż do granicy Jessury i Machaty; przetoż nazwał ją od imienia swego Basan Hawot Jair,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Manasse, posiadł wszystkę krainę Argob aż do granic Gessury i Machaty. I nazwał od imienia swego: Basan Hawot Jair, to jest Wsi Jair,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potomek Manassesa, zdobył cały obszar Argob aż po granicę Geszurytów i Maakatytów i nazwał go swoim imieniem. I do dziś dnia zwą tę część Baszanu ”Osiedlami Jaira”.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zajął cały obwód Argob aż do granicy Geszurytów i Maachatytów. Tę część Baszanu nazwał od swego imienia: "Sioła Jaira"; tak nazywa się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obszar Argob aż do granicy Geszurytów i Maakatytów. I nazwał tę część Baszanu Osiedlami Jaira – swoim imieniem – i jest tak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zdobył cały obszar Argob aż do granic Geszurytów i Maakatytów i nazwał swoim imieniem osiedla Baszanu, które po dziś dzień zwane są Osiedlami Jaira.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Manassego, Jair zajął cały okrąg Argob aż do granicy Geszurytów i Maakatytów i od swego imienia nazwał te [ziemie] - [to znaczy] Baszan - Osiedlami Jaira. [Tak nazywają się]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Jair, syn Menaszego, zajął cały obszar pałacu do granicy Geszuri i Maachati i nazwał [tę część] Baszanu od swego imienia: „Miasta Jaira", [jak jest nazywana]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Яір син Манассії взяв всю околицю Арґова до границь Ґарґасії і Омахатії. Назвав їх своїм іменем Васан Авот Яір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Menaszy, zabrał cały obwód Argob, aż do granic Geszuryty i Maachyty, i oprócz Baszanu nazwał go od swojego imienia siołami Jaira,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”Jair, syn Manassesa, wziął cały region Argobu aż po granicę Geszurytów i Maakatytów i nazwał tamte wioski Baszanu od swojego imienia Chawwot-Jair, i tak jest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2024-05-01T22:30:16Z</dcterms:modified>
</cp:coreProperties>
</file>