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Memukan wobec króla i książąt: Nie przeciw samemu królowi zawiniła królowa Waszti, ale także przeciw wszystkim książętom i przeciw wszystkim ludom, które są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Wówczas, wobec króla i książąt, głos zabrał Memukan: Właściwie królowa Waszti nie zawiniła przeciw samemu królowi. Jej czyn godzi we wszystkich książąt i wszystkie ludy zamieszkujące rozliczne prowincje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Memukan odpowiedział przed królem i książętami: Królowa Waszti wystąpiła nie tylko przeciw samemu królowi, ale przeciw wszystkim książętom i wszystkim ludom,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wszystkich prowincjach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Memuchan przed królem i książętami: Nie przeciwko królowi samemu wystąpiła Wasty królowa, ale przeciwko wszystkim książętom, i przeciwko wszystkim narodom, którzy są po wszystkich krainach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Mamuchan, co król słyszał i książęta: Nie tylko króla obraziła królowa Wasti, ale i wszystkie narody i książęta, które są po wszytkich ziemiach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odpowiedział Memukan wobec króla i książąt: Nie tylko przeciw samemu królowi wykroczyła królowa Waszti, lecz także przeciw wszystkim książętom i wszystkim narodom, które zamieszkują państwa króla Aswerusa.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Memuchan wobec króla i książąt: Królowa Waszti zawiniła nie tylko przeciw samemu królowi, lecz przeciw wszystkim książętom i wszystkim ludom, które mieszkają we wszystkich prowincjach króla Achaszwerosza,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przed królem i książętami wypowiedział się Memukan: Królowa Waszti zawiniła nie tylko wobec samego króla, lecz także wobec wszystkich książąt i wszystkich ludów, które mieszkają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Muchajos rzekł do króla i książąt: „Królowa Waszti zawiniła nie tylko wobec króla, ale także wobec wszystkich książąt i dostojników królestwa.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Memukan zabrał głos wobec króla i książąt: - Królowa Waszti zawiniła nie tylko w stosunku do króla, ale również w stosunku do wszystkich książąt i wszystkich ludów, które żyją we wszystkich prowincjach króla Achaszwerosza.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приказав Мардохеєві служити в дворі і дав йому за це дари.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Memuchan powiedział przed królem i książętami: Królowa Waszti nie zawiniła przeciw samemu królowi, lecz przeciw wszystkim książętom i przeciw wszystkim narodom, które mieszkają we wszystkich dzielnicach króla Ahaswera.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Memuchan rzekł wobec króla i książąt: ”Królowa Waszti postąpiła źle nie przeciw samemu królowi, lecz przeciw wszystkim książętom i przeciw wszystkim ludom, które są we wszystkich prowincjach króla Aswerusa.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2024-04-19T13:18:33Z</dcterms:modified>
</cp:coreProperties>
</file>