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—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polegną od miecza i twoi mocarze —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twoi od miecza upadną,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piękniejszy też mężowie twoi od miecza polęgą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najwaleczniejsi polegną od miecza i twoi wojownicy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wojownicy padną od miecza, a twoi rycerze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twoi wojownicy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a twoja dzielna młodzież -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twoi od miecza poginą, dzielna młódź twoja [polegnie]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найкращий син, якого ти полюбив, впаде від меча, і ваші сильні упадуть від меча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mężowie zginą od miecza, a twoja potęga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twoi padną od miecza, a twoja potęga – wskutek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2024-04-29T13:51:01Z</dcterms:modified>
</cp:coreProperties>
</file>