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orzechowego,* by zobaczyć młode pędy w dolinie, by zobaczyć, czy kwitnie winorośl, jak pączkują drzewa granatu.**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 by zobaczyć młode pędy w dolinie, by zobaczyć, czy kwitnie winorośl i czy pączkują drzewa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Zeszłam do ogrodu orzechów, aby patrzeć na owoce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rosnące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dolinach, by zobaczyć, czy winorośl kwitnie i czy granaty wypuszczają pączki.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Niżem się dowiedziała, dusza moja wsadziła mię na wóz przedniejszych z 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wiedziałam: dusza moja zatrwożyła mię dla wozów Aminadabowych.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Zeszłam do ogrodu orzechowego, by podziwiać świeżą zieleń doliny, by zobaczyć, czy rozkwita krzew winny, czy w kwieciu są już granaty.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 aby zobaczyć młode pędy w dolinie, aby zobaczyć, jak kwitnie szczep winny, jak pączkują drzewa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Zszedłem do ogrodu orzechów, by przyjrzeć się zieleni nad potokiem, by patrzeć, czy zakwitł krzew winny, czy pojawiły się zawiązki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orzechowego sadu, aby popatrzeć na młode pędy w dolinie, aby zobaczyć, czy winorośl wypuściła swe pąki, czy rozkwitły granatowce.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orzechowego ogrodu, by obejrzeć świeże zawiązki owoców w dolinie, by zobaczyć, czy krzew winny okrył się już kwieciem, czy zawiązały się już pączki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зійшов до оріхового саду, щоб подивитися на плоди потоку, щоб побачити чи зацвив виноградник, чи зацвили ґранатові яблока. Там тобі дам мої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Zeszłam do orzechowego ogrodu, by napawać się świeżymi pędami doliny; by zobaczyć, czy się rozwinęła winnica i czy rozkwitły granaty.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”Zeszłam do sadu orzechowego, by zobaczyć pąki w dolinie potoku, by zobaczyć, czy winorośl wypuściła pędy, czy zakwitły granatowce.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Orzechy : &lt;x&gt;260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tam dam piersi moje tobie, ἐκεῖ δώσω τοὺς μαστούς μου σοί. W takim przyp. w. 11 wypowiadany byłby przez nią, nie przez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2024-05-04T07:21:15Z</dcterms:modified>
</cp:coreProperties>
</file>