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egipska stanie się pustkowiem i ruiną. I poznają, że Ja jestem JAHWE. Ponieważ powiedziałeś: Nil jest mój i ja go zrobiłem,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stanie się pustkowiem, ruiną! Wtedy wszyscy się przekonają, że Ja jestem JAHWE. Ponieważ powiedziałeś: Nil jest mój, to mój twór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ziemia Egiptu będzie spustoszeniem i pustkowiem; i poznają, że ja jestem JAHWE, ponieważ mówiłeś: Moja jest rzeka,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Egipska będzie pustynią i spustoszeniem, i dowiedzą się, żem Ja Pan, dlatego, żeś mówił: Rzeka moja, i jam ją uczynił;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ziemia Egipska pustynią i spustoszeniem: a poznają, żem ja PAN! Za to, żeś mówił: Moja jest rzeka i jam ją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stanie się pustynią i miejscem bezludnym; wtedy poznają, że Ja jestem Pan. Ponieważ powiedziałeś: ”Mój jest Nil, ja go uczyniłem”,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stanie się pustynią i ruiną. I poznają, że Ja jestem Pan. Ponieważ powiedziałeś: Nil jest mój i ja go zrobiłem,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stanie się pustkowiem i ruiną. Poznają, że Ja jestem JAHWE. Ponieważ mówił: Rzeka jest moja, ja ją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egipska stanie się pustkowiem i ruiną. I przekonają się, że Ja jestem JAHWE. Ty powiedziałeś: «Mój jest Nil, ja go uczyniłem».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kraina Egiptu stanie się pustkowiem i ruiną. Poznają, że Ja jestem Jahwe, ponieważ mówiłeś: ”Mój jest Nil, jam go sobie uczynił”.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єгипетска земля буде на знищення і пустинею, і впізнають, що Я Господь, томущо ти сказав: Ріки мої, і я їх створив.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Micraimu zamieni się w pustkowie i rumowisko; więc poznają, że Ja jestem WIEKUISTY. Dlatego, że mówiłeś: Rzeka jest moja! A Ja ją utworzyłem.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egipska stanie się bezludnym pustkowiem oraz miejscem spustoszonym; będą musieli poznać, że ja jestem JAHWE, gdyż on powiedział: ʼDo mnie należy Nil i ja go uczyniłemʼ.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2024-05-02T00:11:16Z</dcterms:modified>
</cp:coreProperties>
</file>