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stawalibyśmy się żądni pustej chwały jedni drugich prowokując jedni drugim zazdroszcząc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żądni próżnej chwały,* jedni drugich drażniąc,** jedni drugim zazdroszcząc.***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stawajmy się żądni pustej chwały, jedni drugich prowokując, jedni do drugich czując zawiść.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stawalibyśmy się żądni pustej chwały jedni drugich prowokując jedni drugim zazdroszcząc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żądni próżnej chwały. Nie drażnijmy w ten sposób jedni drugich ani nie kierujmy się wzajemną zazdrością.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żądni próżnej chwały, jedni drugich drażniąc, jedni drugim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chciwi próżnej chwały, jedni drugich wyzywając, jedni drugim zajrząc.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zstawajmy się chciwi próżnej chwały, jedni drugich drażniąc, jedni drugim zajźrząc.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szukajmy próżnej chwały, jedni drugich drażniąc i wzajemnie sobie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chciwi próżnej chwały, jedni drugich drażniąc, jedni drugim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żądni pustej chwały, drażniąc się i zazdroszcząc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szukajmy próżnej chwały, kłócąc się i zazdroszcząc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bądźmy żądni pustej chwały, nie drażnijmy się wzajemnie, nie kierujmy się zawiścią jedni względem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szukajmy dla siebie czczej chwały, by nie drażnić innych, ani im nie zazdrościć.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ubiegajmy się o próżną chwałę, wzajemnie się zwalczając i wzajemnie sobie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ставаймо марнославними, не дражнімо одне одного, не заздрімо одне одному!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stawajmy się żądni pustej chwały, jedni drugich prowokując, jedni drugim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nadymajmy się, drażniąc jeden drugiego i zazdroszcząc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popadajmy w próżność, pobudzając się wzajemnie do współzawodnictwa, jedni wobec drugich pałając zawiścią.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szukajmy taniej popularności, która prowadzi do wzajemnych nieporozumień i zawiści.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wyzywając (do walki).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jedni względem drugich czując zawiść (powodowaną czyimś sukcesem).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2024-04-28T08:39:01Z</dcterms:modified>
</cp:coreProperties>
</file>