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Jakub pomnik na jej grobie, to pomnik Grobu Racheli –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na jej grobie pomnik, który do dziś jest znany jako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postawił pomnik na jej grobie.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pomnik grobu Racheli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Jakób znak nad grobem jej; toć jest znak grobu Rachelinego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Jakob znak na grobie jej: ten ci jest znak grobu Rachel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ustawił stelę na jej grobie. - Kamień ten stoi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na jej grobie pomnik. Pomnik ten jest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grobie Jakub ustawił stelę. Stela ta jest na grobie Racheli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jej grobie postawił stelę, która istnieje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masebę na jej grobie. Aż po dzień dzisiejszy [zwą ją] ”Masebą grobu Racheli”.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macewę na jej grobie i jest to macewa grobu Rachel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на її гробі. Це є стовп гроба Рахилі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na jej grobie; i to jest po dzień dzisiejszy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postawił słup na jej grobie. Jest to słup na grobie Racheli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2024-05-30T17:14:16Z</dcterms:modified>
</cp:coreProperties>
</file>