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kawałkiem cedrowego drewna, szkarłatnym karmazynem i hizopem i zanurzy je we krwi ptaka złożonego w ofierze 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żywego ptaka, drewno cedrowe, karmazyn i hizop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żywym ptakiem we krwi ptaka zabitego nad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Wróbla tedy żywego weźmie, i drzewo cedrowe, i jedwab karmazynowy i hizop, a omoczy to wszystko z wróblem żywym we krwi wróbla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żywego z drewnem cedrowym i z karmazynem, i z hizopem omoczy we krwi wróbla ofiarowanego,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drugiego ptaka, żywego, wraz z kawałkiem drewna cedrowego, z nitkami karmazynowymi i z hizopem, i zanurzy to wszystko razem z żywym ptakiem we krwi ptaka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żywego zaś weźmie wraz z drzewem cedrowym, nitkami karmazynowymi i hizopem i zanurzy je wraz z żywym ptakiem we krwi ptaka zarżniętego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 wraz z kawałkiem cedrowego drzewa, nitkami karmazynowymi oraz hizopem i to wszystko razem z żywym ptakiem zanurzy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ptaka, kawałek drzewa cedrowego, nitki karmazynowe i hizop i zanurzy te przedmioty oraz żywego ptaka we krwi ptaka zabitego nad naczyniem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ptaka żywego, drewno cedrowe, karmazyn i hizop i zanurzy je wraz z żywym ptakiem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[Drugiego], żywego ptaka weźmie razem z gałęzią z drzewa cedrowego i pasmem szkarłatnej wełny, i hyzopem, umoczy je razem z żywym ptakiem w krwi zarżniętego ptaka [zmieszanej ze]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його - живе пташеня і кедрове дерево і тканий кармазин і іссоп, і замочить їх і живу пташину в крові зарізаної пташини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 żywego ptaka, cedrowe drzewo, czerwień i izop, oraz zamoczy to wraz z żywym ptakiem we krwi zarżniętego ptaka,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zaś weźmie wraz z drewnem cedrowym oraz z przędzą barwioną szkarłatem z czerwców i z hizopem i umoczy to oraz żywego ptaka we krwi ptaka, który został zabity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2024-04-29T01:40:58Z</dcterms:modified>
</cp:coreProperties>
</file>