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wynoście ciężaru z waszych domów w dzień szabatu i nie wykonujcie żadnej pracy, lecz święćcie dzień szabatu, jak nakazałem waszym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też ciężarów z waszych domów w dzień szabatu. Nie wykonujcie w tym dniu żadnej pracy. Raczej święćcie dzień szabatu, tak jak nakazałem waszym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ciężarów z waszych domów w dzień szabatu ani nie wykonujcie żadnej pracy, ale święćcie dzień szabatu, jak nakazałem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wynaszajcie brzemion z domów waszych w dzień sabatu, ani żadnej roboty odprawujcie, ale święćcie dzień sabatu, jakom rozkazał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też brzemion z domów waszych w dzień sobotni ani żadnej roboty nie będziecie czynić: święćcie dzień Sobotni, jakom rozkazał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żadnych ciężarów ze swych domów w dzień szabatu ani nie wykonujcie żadnej pracy, lecz raczej święćcie dzień szabatu, jak nakazałem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wynoście ciężarów z waszych domów w dzień sabatu i nie wykonujcie żadnej pracy, lecz święćcie dzień sabatu, jak nakazałem waszym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wynoście ciężarów z waszych domów w dzień szabatu, ani nie wykonujcie żadnej pracy, lecz święćcie dzień szabatu, tak jak przykazałem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wynosić niczego ciężkiego z waszych domów w dzień szabatu. Nie wykonujcie żadnej pracy, lecz uświęćcie dzień szabatu tak, jak nakazałem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wynoście też ciężaru z domów waszych w dzień szabatu ani nie wykonujcie żadnej roboty, ale święćcie dzień szabatu, jak przykazałem 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з міст Юди і довкруги Єрусалиму і з землі Веніямина і з рівнини і з гори і з тієї (країни), що до півдня, несучи всепалення і жертви і манну і ладан, несучи хвалу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nie wynoście też ciężarów z waszych domów oraz nie wykonujcie żadnej pracy; lecz święćcie dzień szabatu, jak przykazałem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sabatu nie wolno wam też wynosić ze swych domów żadnego ciężaru; i w ogóle żadnej pracy nie wolno wam wykonywać. I uświęcajcie dzień sabatu, jak to nakazałem waszym praojcom;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31:13-17&lt;/x&gt;; &lt;x&gt;50 5:12-14&lt;/x&gt;; &lt;x&gt;160 13:15-18&lt;/x&gt;; &lt;x&gt;290 56:2&lt;/x&gt;;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2024-05-17T02:16:38Z</dcterms:modified>
</cp:coreProperties>
</file>