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winnicach* zawodzenie, gdyż przejdę pośród ciebie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winnic rozlegnie się zawodzenie, gdyż przejdę pośród ciebie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winnicach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zawodzenie, gdy przejdę pośród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 po wszystkich winnicach będzie narzekanie, gdy przejdę przez pośrodek ciebie,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wszech winnicach będzie narzekanie, bo pójdę przez pośrzód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narzekanie, bo przejdę pośród ciebie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będzie we wszystkich winnicach, gdy przejdę pośród ciebie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smutek, gdyż przejdę pośrodku ciebie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narzekanie, gdy przejdę pośród ciebie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 wszystkich winnicach słychać będzie narzekanie, gdy Ja pośród was przejdę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дорогах плач, томущо Я перейду посеред тебе,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też będzie narzekanie, ponieważ przeciągnę w twoim środku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we wszystkich winnicach będzie zawodzenie, gdyż przejdę pośrodku ciebieʼ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winnicach : wg G: na drogach.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2024-05-16T17:39:01Z</dcterms:modified>
</cp:coreProperties>
</file>