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wyciągnął po nią rękę, chwycił i pobił wśród nich tysiąc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2024-05-14T11:58:55Z</dcterms:modified>
</cp:coreProperties>
</file>