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oddaje królowi. I powiedział Arawna do króla: Niech JAHWE, twój Bóg, okaże ci przychylność!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ci oddaje. I dodał: Niechaj JAHWE, twój Bóg, okaże ci przychylność!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dawał Arawna królowi. I Arawna powiedział do króla: Niech JAHWE, twój Bóg, ma w tobie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dawał król Arawna królowi Dawidowi. I mówił Arawna do króla: Pan, Bóg twój, niech cię sobie upodoba.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dał Areuna, król, królowi. I rzekł Areuna do króla: JAHWE, Bóg twój, niechaj przyjmie ślub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Arauna oddaje królowi. Arauna powiedział jeszcze do króla: Pan, Bóg twój, niechaj ci będzie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Arawna oddaje królowi. Rzekł jeszcze Arawna do króla: Niechaj Pan, Bóg twój, będzie ci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 królu, Arauna oddaje królowi. Arauna powiedział jeszcze do króla: JAHWE, twój Bóg, niech będzie dla ciebie życzliwy!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Arauna daje królowi Dawidowi”. Arauna powiedział jeszcze do króla: „Niech JAHWE, twój Bóg, przyjmie to od ciebie łaskawie!”.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oddaje Ornan królowi. I rzekł [nadto] Ornan do króla: - Oby Jahwe, twój Bóg, był dla ciebie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дав Орна цареві, і сказав Орна до царя: Твій Господь Бог хай поблагословить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sługa królewski oddaje królowi. I Arawna powiedział do króla: WIEKUISTY, twój Bóg, niechaj będzie ci miłościwy!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królu, Arawna daje królowi”. I Arawna jeszcze powiedział do króla: ”Oby JAHWE, twój Bóg, miał w tobie upodobanie”.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2024-05-05T12:51:54Z</dcterms:modified>
</cp:coreProperties>
</file>