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Aszur połączył się z nimi, Wsparł synów Lota ramieniem.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Aszur dołączył do nich, Wsparł synów Lota ramieniem.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Midianitom, jak Syserze, jak Jabinowi nad potokiem Kiszon;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Assyryjczycy złączyli się z nimi, będąc ramieniem synom Lotowym.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Assur przyszedł z nimi, przyszli na pomoc synom Lotowym.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Asyryjczycy połączyli się z nimi, dla synów Lota stali się oparciem.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Assur też złączył się z nimi, Synów Lota wsparł swym ramieniem.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Asyryjczycy przyłączyli się do nich, przyszli z pomocą potomkom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Assur podążał wraz z nimi, przyszli z pomocą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Asyria przyłączyła się do nich i udzieliła pomocy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сил, вислухай мою молитву. Послухай, Боже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łączy się Aszur, który stał się ramieniem synów Lota.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jak Midianowi, jak Syserze, jak Jabinowi w dolinie potoku Kiszon.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2024-05-29T15:35:38Z</dcterms:modified>
</cp:coreProperties>
</file>