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6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droga i twoje czyny zgotowały ci to,* ta twoja niegodziwość (sprawia), że gorycz, że dosięgła twojego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postępowanie, twoje własne czyny zgotowały ci ten los! To twoja niegodziwość sprawia, że gorycz dosięgła twego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Twoja droga i twoje uczynki sprowadziły to na ciebie; twoja niegodziwość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jest to gorzkie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przenika aż do twego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twoja i postępki twoje to uczyniły tobie; toć złość twoja przyniosła, że to jest gorzkie, a że przenika aż do serca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twoje i myśli twoje uczyniły to tobie, ta złość twoja, iż gorzka, bo dotknęła serca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postępowanie i twoje czyny sprowadziły to na ciebie. Twoja nieprawość - jakże jest gorzka, skoro ogarnia nawet twoje serce!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postępowanie i twoje uczynki zgotowały ci to; twoja złość to sprawia, że jest gorzko i że to godzi w 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postępowanie i twoje czyny sprowadziły to na ciebie. O, jak gorzka jest twoja nieprawość, skoro sięga aż do twojego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postępowanie i twoje czyny sprowadziły na ciebie to nieszczęście. Twoja nieprawość jest taka gorzka, to ona cię zraniła w samo serce”.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Postępowanie twe i czyny twoje przywiodły to na ciebie, to nieprawość twoja przyczyną goryczy, że dosięgnęła ona twego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дороги і твої задуми це тобі зробили. Це твоя злоба, бо вона гірка, бо доторкнулася аж до твого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droga i twe postępki sprowadziły na ciebie nieszczęście, które jest takie gorzkie i przenika do twojego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”Twoja droga i twoje postępki – dostaniesz za nie odpłatę. Ta jest twoim nieszczęściem, wszak jest gorzka; gdyż dotarła prosto do twego serca”.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2024-04-29T18:18:50Z</dcterms:modified>
</cp:coreProperties>
</file>