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zapytał. Ja jestem Jezus — usłyszał —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Kim jesteś, Panie? A Pan odpowiedział: Ja jestem Jezus, którego ty prześladujesz.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prześladujesz;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Ktoś jest, Panie? A on: Jam jest Jezus, którego ty przeszladujesz. Trudno jest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powiedział. A On: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 jesteś, Panie? A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jesteś, Panie? 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„Kim jesteś, Panie?”. I usłyszał: 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„Kim jesteś, Panie?” A Tamten: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ʼKim jesteś, Panie?ʼ ʼJa jestem Jezusem, którego ty prześladujesz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Хто ти, Господи? Він 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Kim jesteś, panie? A Pan powiedział: Ja jestem Jezusem, którego ty prześladujesz;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jesteś, Panie?" - spytał. "Jestem Jeszua, a ty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”Kim jesteś, Panie?” Ten rzekł: ”Jam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jesteś, Panie?—zapytał. —Jestem Jezus, Ten, którego prześladujesz!—odrzekł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2024-04-29T04:02:51Z</dcterms:modified>
</cp:coreProperties>
</file>