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 wspólnej wierze. Niech łaska i pokój, których źródłem jest Bóg Ojciec i nasz Zbawca,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własnego syna we wspólnej wierze. Łaska, miłosierdzie i pokój od Boga Ojca i Pana Jezusa Chrystusa,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własnemu synowi według spólnej wiary, łaska, miłosierdzie i pokój niech będzie od Boga Ojca, i Pana 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miłemu synowi według spólnej wiary, łaska i pokój od Boga Ojca i Jezusa Chrystusa,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dziecka mego prawdziwego we wspólnej nam wierze.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wiary: Łaska i pokój od Boga Ojca i od 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Tytusowi, mojemu prawdziwemu dziecku ze względu na wspólną wiarę: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 wspólnej wierze: łaska i pokój od Boga Ojca i Chrystusa Jezusa, naszego 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Tytusa, prawowitego syna we wspólnej wierze: łaska i pokój od Boga Ojca i Chrystusa Jezusa, naszego Zbawiciela.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Drogi Tytusie, jesteś związany ze mną wspólną wiarą, jak syn z ojcem. Niech Bóg Ojciec i Chrystus Jezus, nasz Zbawiciel, obdarzą cię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swojego rodzonego dziecka we wspólnej wierze: łaska i pokój od Boga Ojca i Chrystusa Jezusa,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Тита, щирого сина за спільною вірою: ласка і мир від Бога, Батька, і [Господа] Ісуса Христа, нашого Спасителя.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prawowitego syna według wspólnej wiary łaska ci, miłosierdzie i pokój od Boga Ojca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syna w naszej wspólnej wierze: łaska i szalom od Boga Ojca i od Mesjasza Jeszui, naszego Wyzwoliciela.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 prawdziwego dziecka według wspólnej wiary: Życzliwość niezasłużona i pokój od Boga, Ojca, i od Chrystusa Jezusa, naszego wybawcy.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Tytusie, dzięki naszej wspólnej wierze, jesteś mi jak rodzony syn. Niech Bóg Ojciec i Chrystus Jezus, nasz Zbawiciel, obdarzają cię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2024-04-25T00:36:38Z</dcterms:modified>
</cp:coreProperties>
</file>