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9"/>
        <w:gridCol w:w="5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głosem okazuje przychylność, nie wierz mu, bo ma w sercu siedem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głosem okazuje przychylność, nie wierz mu, bo skrywa w sercu siedem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 miłym głosem, nie wierz mu, bo siedem obrzydliwości ma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Gdyć się ochotnym mową swą ukazuje, nie wierz mu: bo siedmioraka obrzydliwość jest w sercu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spuści głos swój, nie wierz mu: bo siedm złości są w sercu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mile przemawia, nie ufaj, bo siedem ohyd ma w sercu;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 mu, choć odzywa się miłym głosem, gdyż siedem obrzydliwości jest w jego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jego głos jest życzliwy, nie wierz mu, bo w sercu ma siedem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głosem przyjaznym, lecz ty mu nie wierz, bo ma w swym sercu siedem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głos [jego] przybiera ton przymilny, nie wierz mu, gdyż siedem obrzydliwości ma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тебе ворог просить великим голосом, не вір, бо є сім злоб в його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przemawia wdzięcznym głosem – nie dowierzaj mu, bo w jego sercu czai się siedmioraka ohyda.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odzywa się miłym głosem, nie wierz mu, bo w jego sercu jest siedem obrzydliwości.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2024-05-21T16:05:07Z</dcterms:modified>
</cp:coreProperties>
</file>