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Odstępczyni Izrael uprawiała swój nierząd bez najmniejszych skrupułów, zbezcześciła tę ziemię, cudzołożąc z kamieniem i drewnem!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swój haniebny nierząd zbezcześciła ziemię, i 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haniebnym nierządem swoim splugawiła ziemię; bo 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łacnością cudzołóstwa swego splugawiła ziemię. I 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lekkomyślność swoją stała się cudzołożnicą i zbezcześciła ziemię, dopuszczając się nierządu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bezwstydny swój nierząd zbezcześciła ziemię,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przez lekkomyślne uprawianie nierządu zbezcześciła ziemię, cudzołożąc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oporów oddała się cudzołóstwu i splamiła kraj.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nieokiełznaną rozpustę zbezcześciła ziemię i cudzołożyła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ніщо була її розпуста, і вона чужоложила з каменем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że przez lekkomyślną swą rozpustę zhańbiła ziemię, gdyż uprawiała nierząd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jej nierządu doszło z powodu jej lekkomyślności, plugawiła więc tę ziemię i cudzołożyła z kamieniami i drzewami;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2024-06-02T17:01:54Z</dcterms:modified>
</cp:coreProperties>
</file>