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egipskiego, w ręce jego wrogów. Wydam go w ręce tych, którzy czyhają na jego życie, tak jak wydałem Sedekiasza, króla Judy, w ręce Nebukadnesara, króla Babilonu, jego wroga i tego,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wrogów i w ręce tych, którzy czyhają na jego życie, tak jak wydałem Sedekiasza, króla Judy, w ręce Nabuchodonozora, króla Babilonu,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podam Faraona Chofra, króla Egipskiego, w rękę nieprzyjaciół jego, i w rękę szukających duszy jego, jakom podał Sedekijasza, króla Judzkiego, w rękę Nabuchodonozora, króla Babilońskiego, nieprzyjaciela jego, który szukał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Hofrę, króla egipskiego, w ręce jego wrogów i w ręce tych, którzy czyhają na jego życie, tak jak wydałem Sedekiasza, króla judzkiego, w ręce Nebukadnesara, króla babilońskiego, który jest jego wrogiem i 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nieprzyjaciół i w ręce tych, którzy czyhają na jego życie, jak wydałem Sedecjasza, króla Judy, w ręce Nebukadnessara, króla Babilonu, jego nieprzyjaciela, który 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wydam faraona Chofrę, króla egipskiego, w ręce jego nieprzyjaciela, w ręce czyhających na jego życie, tak jak wydałem króla Judy Sedecjasza w ręce jego nieprzyjaciela, króla babilońskiego Nabuchodonozora, czyhającego na jego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Oto Ja wydam faraona Chofrę, władcę Egiptu, w ręce jego nieprzyjaciół i w ręce tych, co na jego życie czyhają, jak wydałem króla judzkiego Sedecjasza w ręce jego nieprzyjaciela Nebukadnezara, króla babilońskiego, nastającego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даю Уарфрия царя Єгипту в руки його ворога і в руки тих, що шукають його душу, так як Я дав Седекію царя Юди в руки Навуходоносора царя Вавилону його ворога і того, що шукав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podam faraona Hofrę, króla Micraimu, w moc jego wrogów oraz w moc czyhających na jego życie, jak podałem Cydkjasza, króla Judy, w moc Nabukadrecara, króla Babelu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wydaję faraona Chofrę, króla Egiptu, w rękę jego nieprzyjaciół i w rękę tych, którzy nastają na jego duszę, tak jak wydałem Sedekiasza, króla Judy, w rękę Nebukadreccara, króla Babilonu, jego nieprzyjaciela i tego, który nastawał na jego duszę”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2024-06-04T01:04:36Z</dcterms:modified>
</cp:coreProperties>
</file>