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 wieczerza. Diabeł zasiał już w sercu Judasza, syna Szymona Iskariota, myśl o wydaniu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była wieczerza i diabeł już włożył w serce Judasza,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zamysł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wydać;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wieczerza, a dyjabeł już był wrzucił w serce Judasza, syna Szymonowego Iszkaryjoty,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wieczerzą, gdy już był diabeł wrzucił w serce, żeby go wydał Judasz Szymona Iszkarioty,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gdy diabeł już nakłonił serce Judasza Iskarioty,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gdy diabeł wzbudził w sercu Judasza, syna Szymona Iskarioty, zamysł wydania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w sercu Judasza, syna Szymona Iskarioty, diabeł wzniecił zamiar, aby Go wydać,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wieczerzy, gdy diabeł zajął się już tym, by Judasz, syn Szymona Iskarioty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zaczęła się wieczerza, a diabeł posiał już w sercu Judasza, syna Szymona Iskarioty, myśl, aby Go wydać,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właśnie wieczerza. Już wcześniej diabeł zawładnął sercem Judasza z Kariotu, syna Szymona, podsuwając mu myśl, by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wieczerzy, kiedy diabeł nakłonił już Judasza Iskariotę, syna Szymona, aby Go wydał,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вечері, як диявол уже поклав був у серце Юди Симонового Іскаріотського його видати,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wskutek głównego wieczornego posiłku stającego się, wskutek tego diabła już wcześniej rzuciwszego do serca aby przekazałby go Iudas syn Simona Męża Przypadku,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kiedy była wieczerza oraz gdy ten oszczerczy wrzucił już do serca Judasa, syna Szymona Iszkarioty, aby go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na wieczerzy i Przeciwnik umieścił już w sercu J'hudy Ben-Szim'ona z K'riot pragnienie,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podczas wieczerzy, gdy Diabeł już podał do serca Judasza Iskariota, syna Szymona, żeby go zdradził,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uroczystej kolacji diabeł zawładnął sercem Judasza (syna Szymona z Kariotu) i pobudził go do zdrady.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2024-04-24T16:16:51Z</dcterms:modified>
</cp:coreProperties>
</file>