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z 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 nikt z was nie cierpi jako zabójca lub złodziej, lub złoczyńca,* lub mieszający się w cudze sprawy;**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ktoś (z) was niech cierpi jako zabójca, lub kradnący, lub zło czyniący, lub jako cudze dozorujący;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(z) 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już nie cierpi jako zabójca lub złodziej, jako złoczyńca lub ten, kto się miesza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was niech nie cierpi jednak jako morderca albo złodziej, albo złoczyńca, albo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się wtrąca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z was niech nie cierpi jako mężobójca, albo złodziej, albo złoczyńca, albo jako w cudzy urząd się wtrącający.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z was niechaj nie cierpi jako mężobójca abo złodziej, abo złomówca, abo jako cudzego pragnący.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was niech nie cierpi jako zabójca albo złodziej, albo złoczyńca, albo jako [niepowołany] nadzorca obcych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nikt z was nie cierpi jako zabójca albo złodziej, albo złoczyńca, albo jako człowiek, który się wtrąca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jednak niech nie cierpi jako morderca lub złodziej, lub złoczyńca, lub nieuczciwy zarządca cudzego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nikt nie cierpi jako morderca, złodziej, przestępca czy mąciciel!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nikt z was nie cierpi jako zabójca, lub złodziej, lub złoczyńca, lub jako czyhający na dobro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was nie może być zabójcą, złodziejem, złoczyńcą ani intrygantem i cierpieć z tego powodu.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was nie powinien cierpieć jako zabójca lub złodziej, złoczyńca czy mieszający się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вас хай не постраждає як убивця, або як злодій, або як злочинець, або як той, що встряє в чужі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doświadcza cierpień jako morderca, albo złodziej, albo złoczyńca, albo jako wtrącający się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cierpi za to, że jest mordercą, złodziejem, złoczyńcą czy wścibskim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nikt z was nie cierpi jako morderca lub złodziej, lub złoczyńca, lub jako wtrącający się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cierpienie nie będzie jednak spowodowane tym, że jesteście mordercami, złodziejami lub innymi przestępcami, albo ludźmi siejącymi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2:19-20&lt;/x&gt;; &lt;x&gt;670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plotkarz, ἀλλοτριεπίσκοπος; być może idiom: stróż cudzych spraw.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3:11&lt;/x&gt;; &lt;x&gt;610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2024-05-20T09:20:40Z</dcterms:modified>
</cp:coreProperties>
</file>