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idźcie, gdyż jestem za stara, aby wyjść za mąż. A gdybym powiedziała: Jest dla mnie nadzieja, wyszła też za mąż tej nocy i również 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córki. Jestem za stara, aby wyjść za mąż. A choćby nawet była dla mnie nadzieja, choćbym wyszła za mąż jeszcze tej nocy i 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idźcie, bo jestem zbyt stara, aby wyjść za mąż. A nawet gdybym powiedziała: mam jeszcze nadzieję, to choćbym tej nocy wyszła za mąż i również urodziła synów;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Wróćcież się córki moje, a idźcie, bom się już zstarzała, a nie mogę iść za mąż. Choćbym też rzekła, jeszcze mam nadzieję, albo choćbym też dobrze tej nocy była za mężem choćbym też nawet i porodziła syny;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się, córki moje, a idźcie, bom się już zstarzała ani się godzę do związku małżeńskiego. Choćbych mogła tej nocy począć i porodzić syny,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córki moje, odejdźcie, jestem bowiem zbyt stara, aby wyjść za mąż. A jeślibym nawet powiedziała: mam nadzieję, że jeszcze tej nocy będę miała męża i zrodzę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 idźcie, gdyż jestem za stara, aby wyjść za mąż. A choćbym nawet pomyślała, że jest jeszcze nadzieja, a nawet choćbym tej nocy wyszła za mąż i od razu 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 odejdźcie, bo jestem zbyt stara, aby wyjść za mąż. Przecież choćbym powiedziała, że mam nadzieję jeszcze tej nocy wyjść za mąż, a nawet urodzić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 odejdźcie, bo jestem zbyt stara, aby wyjść za mąż. A nawet gdybym powiedziała: mam jeszcze nadzieję, to choćbym tej nocy była z mężem i 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Wracajcie, córki moje, idźcie, bo jestem już zbyt stara, by ponownie wyjść za mąż. A nawet choćbym was zapewniła, że mam nadzieję jeszcze tej nocy mieć męża i urodzić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ж, мої дочки, томущо я постарілася, щоб бути заміжною за чоловіка, бо я сказала: Коли б було мені можливим вийти за чоловіка і народити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idźcie. Jestem już za stara, aby wyjść za mąż. Ale choćbym myślała: Jeszcze mam nadzieję, choćbym jeszcze tej nocy należała do męża i rzeczywiście zrodziła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moje córki, idźcie, gdyż zbyt się zestarzałam, by znów należeć do męża. Choćbym powiedziała, iż mam nadzieję, że jeszcze tej nocy będę miała męża i że urodzę synów,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2024-04-29T13:09:33Z</dcterms:modified>
</cp:coreProperties>
</file>