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nie odstąpi od twojego domu na wieki,* dlatego że Mną wzgardziłeś i wziąłeś żonę Uriasza Chetyty, by była twoją żoną.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miecz nie odstąpi od twojego domu na wieki, dlatego że Mną wzgardziłeś i wziąłeś sobie żonę Uriasza Chetyty, 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nigdy nie odstąpi od twojego domu, ponieważ wzgardziłeś mną i wziąłeś żonę Uriasza Chetyty, 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 odejdzie miecz z domu twego aż na wieki, dlatego, iżeś mię znieważył, a wziąłeś żonę Uryjasza Hetejczyka, abyć była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odejdzie miecz z domu twego aż na wieki, tym, żeś mną wzgardził i wziąłeś żonę Uriasza Hetejczyka, aby twoją żoną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miecz nie oddali się od domu twojego na wieki, albowiem Mnie zlekceważyłeś, a żonę Uriasza Chittyty wziąłeś sobie za małżonkę.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nie odstąpi miecz od twojego domu po wszystkie czasy, dlatego że mną wzgardziłeś i wziąłeś żonę Uriasza Chetejczyka, aby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nigdy nie odstąpi od twego domu, bo Mną wzgardziłeś, a żonę Uriasza Chetyty wziąłeś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wzgardziłeś Mną i zabrałeś Uriaszowi Chetycie jego żonę, aby ją poślubić, w twojej rodzinie będzie się zawsze panoszyć przemoc».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[więc] nie odstąpi nigdy miecz od domu twego, ponieważ zlekceważyłeś mnie i wziąłeś żonę Uriasza Chittyty, by była żoną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меч не відступить від твого дому на віки за те, що ти Мене зневажив і взяв жінку Урії Хеттея, щоб була тобі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miecz nie odstąpi na długi czas od twego domu, dlatego, że Mnie zlekceważyłeś, a pojąłeś za małżonkę żonę Urji,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miecz nie odstąpi od twego domu po czas niezmierzony, ponieważ mną wzgardziłeś, biorąc żonę Uriasza Hetyty, by została twoją żonąʼ.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13:29&lt;/x&gt;; &lt;x&gt;100 18:9-15&lt;/x&gt;; &lt;x&gt;110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2024-05-17T14:27:06Z</dcterms:modified>
</cp:coreProperties>
</file>