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jaskinią zbójców* stał się w waszych oczach ten dom, który jest nazwany moim imieniem? Również Ja to widzę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21:13&lt;/x&gt;; &lt;x&gt;480 11:17&lt;/x&gt;; &lt;x&gt;490 19:46&lt;/x&gt;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2024-05-09T07:23:14Z</dcterms:modified>
</cp:coreProperties>
</file>