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Uczyńmy człowieka na nasz obraz, na nasze podobieństwo. Niech panuje nad rybami mórz, nad tym, co lata pod niebem, nad bydłem, nad całą ziemią i nad wszelkim płazem, który po niej pełza.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Uczyńmy człowieka na nasz obraz według naszego podobieństwa; niech panuje nad rybami morskimi i ptactwem niebieskim, nad bydłem i całą ziemią oraz nad wszelkimi zwierzętami pełzającymi,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Bóg: Uczyńmy człowieka na wyobrażenie nasze, według podobieństwa naszego; a niech panuje nad rybami morskimi, i nad ptactwem niebieskim, i nad zwierzęty, i nad wszystką ziemią, i nad wszelkim płazem, płazającym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Uczyńmy człowieka na wyobrażenie i na podobieństwo nasze: a niech przełożony będzie rybom morskim i ptastwu powietrznemu, i bestiom, i wszytkiej ziemi, i nad wszelkim płazem, który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rzekł Bóg: Uczyńmy człowieka na Nasz obraz, podobnego Nam. Niech panuje nad rybami morskimi, nad ptactwem podniebnym, nad bydłem, nad ziemią i nad wszystkimi zwierzętami pełzającymi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Uczyńmy człowieka na obraz nasz, podobnego do nas i niech panuje nad rybami morskimi i nad ptactwem niebios, i nad bydłem, i nad całą ziemią, i nad wszelkim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Uczyńmy człowieka na Nasz obraz i na Nasze podobieństwo.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panuje nad rybami morskimi, nad ptactwem podniebnym,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bydłem i nad całą ziemią,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wszelkimi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„Uczyńmy ludzi na Nasz obraz, podobnych do Nas. Niech panują nad rybami morskimi, nad ptactwem powietrznym, nad bydłem, nad całą ziemią i nad wszelkimi zwierzętami pełzającymi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Uczyńmy ludzi na obraz nasz, podobnych do nas, a niech władają rybami morza i ptactwem nieba, i domowymi zwierzętami, i wszelkimi płazami,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Uczyńmy człowieka według Naszej istoty [i] według Naszego umysłu. Będą panowali nad rybami morza i nad ptactwem niebieskim, i nad zwierzętami, i nad całą ziemią, nad każdym zwierzęciem poruszającym się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Створім людину за нашим образом і за подобою, і хай володіють рибами моря і птахами небесними і скотиною і всією землею,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Uczyńmy ludzi na Nasz obraz i według Naszego podobieństwa; niech panują nad rybami morza, nad ptactwem nieba, nad bydłem, nad wszelką ziemią oraz nad wszelkim płazem,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”Uczyńmy człowieka na nasz obraz, na nasze podobieństwo, i niech im będą podporządkowane ryby morskie i latające stworzenia niebios oraz zwierzęta domowe i cała ziemia, jak również wszelkie inne poruszające się zwierzę,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2024-04-27T04:53:50Z</dcterms:modified>
</cp:coreProperties>
</file>