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6"/>
        <w:gridCol w:w="5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całe bogactwo, które odebrał Bóg* naszemu ojcu, należy ono do nas i do naszych synów. Teraz więc czyń wszystko, co powiedział ci Bóg.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Właściwie całe bogactwo, które odebrał Bóg naszemu ojcu, należy do nas i do naszych synów. Teraz więc czyń wszystko, co powiedział ci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całe bogactwo, które Bóg odebrał naszemu ojcu, jest nasze i naszych synów. Dlatego teraz zrób wszystko, co ci Bóg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wszystko bogactwo, które odjął Bóg ojcu naszemu, nasze jest, i synów naszych; przetoż teraz wszystko uczyń, coć Bóg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odjął majętności ojca naszego i podał je nam i synom naszym, a tak wszytko uczyń, coć Bóg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Słusznie więc całe mienie, które Bóg oddzielił od mienia ojca naszego, należy do nas i do naszych synów. Teraz więc czyń to wszystko, co Bóg ci rozkazał!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tedy wszystko bogactwo, które Bóg odebrał ojcu naszemu, należy do nas i do synów naszych. Czyń więc teraz wszystko, co ci Bóg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całe bogactwo, które Bóg odebrał naszemu ojcu, należy do nas i do naszych synów. Teraz więc zrób wszystko, co Bóg ci powiedział!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mienie, które Bóg odjął naszemu ojcu, należy się nam i naszym dzieciom. Czyń więc wszystko, co ci Bóg polecił”.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zatem bogactwo, które Bóg odjął naszemu ojcu, nam się należy i naszym synom. Wobec tego rób wszystko, co ci Bóg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całe bogactwo, które Bóg zabrał naszemu ojcu, należy do nas i do naszych dzieci. A teraz zrób wszystko, co powie ci Bóg!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Усе багатство і славу, яку забрав Бог у нашого батька, буде нам і нашим дітям. Тепер, отже, що сказав тобі Бог, чини.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nasze i naszych synów jest całe bogactwo, które Bóg oddzielił od naszego ojca. Dlatego teraz uczyń wszystko, co ci Bóg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bowiem bogactwo, które Bóg zabrał naszemu ojcu, jest nasze i naszych dzieci. Czyń więc teraz wszystko, co ci Bóg powiedział”.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JHWH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2024-04-27T15:01:16Z</dcterms:modified>
</cp:coreProperties>
</file>