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3"/>
        <w:gridCol w:w="2182"/>
        <w:gridCol w:w="4836"/>
        <w:gridCol w:w="2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Адам, Сит, Енос,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2024-04-26T20:12:00Z</dcterms:modified>
</cp:coreProperties>
</file>