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w osadach, W ukrytych miejscach morduje* niewinnego, Jego oczy wypatrują nieszczęśnika.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Zasadza się po opłotkach, W odludnych zaułkach morduje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niewinnych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wypatruje kolejnej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zasadzkach wsi, w ukryciach zabija niewinnego, jego oczy wypatrują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Siedzi, czyhając we wsiach, w skrytościach zabija niewinnego; oczy jego upatrują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na zdradzie z bogatymi w skrytościach, aby zabił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przy drogach i niewinnego zabija w ukryciu; oczy jego śledzą biedaka.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Czatuje za węgłem zagród, Skrycie zabija niewinnego; Oczy jego wypatrują nieszczęśnika.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zaczajony w opłotkach, aby w ukryciu zabić niewinnego, śledzi nieszczęsnego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zaroślach robi zasadzkę, w ukryciu zabija niewinnego. Jego oczy śledzą 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zaczajony w opłotkach, by w ukryciu zabić niewinnego; oczy jego wypatrują nieszczęśnika;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zagrodach siedzi w zasadzce, w kryjówkach morduje niewinnego; jego oczy śledzą nieszczęsnego.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w zasadzce przy osadach; z ukrytych miejsc zabije niewinnego. Oczy jego wypatrują jakiegoś nieszczęśnika.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morduje : aby zamordować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2024-04-28T08:07:42Z</dcterms:modified>
</cp:coreProperties>
</file>