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najeść się tym, co spadnie ze stołu bogacza;* ale tylko psy przychodziły i lizały jego wrzody.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pożądający, (by) nasycić się ze spadających ze stołu bogatego.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tym, co spadło ze stołu bogacza. Tak, nawet psy przychodziły, by lizać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okruchami, które spadały ze stołu bogacza. Nadto i 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Pragnąc być nasycony z odrobin, które padały z stołu bogaczowego; ale i psy przychodząc lizały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nasycon z odrobin, które padały z stołu bogaczowego, a żaden mu nie dawał, ale i psi przychodząc, lizali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odpadkami ze stołu bogacza. A także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odpadkami ze stołu bogacza, a tymczasem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zaspokoić głód tym, co spadało ze stołu bogacza. Lecz tylko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nasycić się resztkami ze stołu bogacza. Lecz tylko psy przychodziły i lizały mu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nasycić swój głód odpadkami ze stołu tego bogacza, lecz tylko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Chciał by pozwolono mu zjeść chociaż to, co spadnie ze stołu bogacza. Psy, które się tam włóczyły, lizały mu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najeść się tym, co spadało ze stołu bogacza, ale tylko psy przychodziły lizać jego wrzody.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насититися тим, що падало зі столу багатого; пси, приходячи, облизували його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obecnie pożądający zostać nakarmiony od padających od stołu tego majętnego; ale i wiadome psy przychodzące polizywały te rany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pragnął nasycić się z okruchów, które spadały ze stołu bogatego; a tylko chodzące psy 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Ucieszyłby się, gdyby mógł zjeść resztki spadające ze stołu bogacza, ale zamiast tego przychodziły psy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pragnącego się nasycić tym, co spadało ze stołu bogacza. Psy zaś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chciał zjeść choć trochę resztek ze stołu bogacza. Przychodziły do niego jednak tylko psy i lizały jego owrzodzone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2024-04-28T04:11:50Z</dcterms:modified>
</cp:coreProperties>
</file>