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Nocują nago, bez ubrania, a w czasie chłodu nie mają okrycia.*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Nocują nago, nie mają w co się ubrać i w czasie chłodu brakuje im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Nagich zmuszają nocować bez ubrania, tak że nie mają czym się nakryć w czasie chłodów;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Nagich nocować przymuszają bez odzienia, którzy się nie mają czem nakryć na zimnie.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nagie wypuszczają, wziąwszy szaty, którzy nie mają odzieży na zimnie,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nocują nago, bez odzienia, nie mają okrycia na mrozie,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Nocują nago, bez odzieży, a w czasie zimy nie mają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Sypiają nago, bez odzienia, i nie mają okrycia w czasie zimna.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Nocują nago, bez żadnego okrycia, w czasie chłodów nie noszą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Nago, bez odzienia noc spędzają, żadnego okrycia nie mają na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Численних нагих поклали спати без одежі, а покриття їхньої душі забрали.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 nocują z powodu braku odzieży i nie mają okrycia na zimnie.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Nadzy – spędzają noc bez szaty i bez jakiegokolwiek okrycia na zimnie.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22:26-27&lt;/x&gt;; &lt;x&gt;50 24:12-13&lt;/x&gt;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2024-06-02T17:37:13Z</dcterms:modified>
</cp:coreProperties>
</file>