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nieporządku Bóg ale pokoju jak we wszystkich zgromadzeniach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(Bóg) nie jest Bogiem zamieszania, lecz pokoju. Jak we wszystkich zgromadzeniach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niepokoju Bóg, ale pokoju. Jak w wszystkich (społecznościach) wywołanych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nieporządku Bóg ale pokoju jak we wszystkich zgromadzeniach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jest Bogiem zamieszania, ale pokoju. Jak we wszystkich kościołach skupiających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nie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nieładu, lecz pokoju, jak we wszystkich kościołach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jest powodem nieporządku, ale pokoju, jako i we wszystkich zborach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nie jest rozterki, ale pokoju. Jakoż też we wszytkich kościelech świętych nauczam,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jest Bogiem nieładu, lecz pokoju. Tak jak to jest we wszystkich zgromadzeniach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jest Bogiem nieporządku, ale pokoju. Jak we wszystkich zborach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jest Bogiem nieładu, lecz pokoju. Tak jak we wszystkich zgromadzeniach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nie jest Bogiem zamętu, lecz pokoju. Tak jak to jest między świętymi we wszystkich Kościołach,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nie jest Bogiem zamętu, lecz ładu. Jak na wszystkich zgromadzeniach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Bóg nie jest źródłem chaosu lecz ładu. Jak we wszystkich wspólnotach wierzących,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jest Bogiem pokoju, a nie zamieszania. Istnieje taka praktyka we wszystkich zgromadzeniach ludu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не є (Богом) безладдя, але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jest Bogiem nieładu, ale pokoju; podobnie jak we wszystkich świętych zgromadzeniach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jest Bogiem nieporządku, ale szalomu. Jak we wszystkich zgromadzeniach ludu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jest Bogiem nieporządku; lecz pokoju. Tak jak w każdym zborze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kocha bowiem porządek, nie zamieszanie. We wszystkich kościołach, gdzie gromadzą się święci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2024-06-02T13:58:18Z</dcterms:modified>
</cp:coreProperties>
</file>