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natomiast zwołał arcykapłanów,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naczelnych kapłanów, przełożonych oraz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zwoławszy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zezwawszy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kazał zwołać arcykapłanów, członków Sanhedrynu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arcykapłanów i przełożonych,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przywódców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wyższych 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wezwać do siebie arcykapłanów, starszyznę i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Piłat wezwał do siebie arcykapłanów, urzędników oraz tłum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arcykapłanów, przełożonych i lud,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покликавши архиєреїв, начальників та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wezwawszy razem do siebie prapoczątkowych kapłanów i naczelnych z racji swej prapoczątkowości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zwołał przedniejszych kapłanów, przełożonych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wezwał głównych kohanim, 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naczelnych kapłanów i władców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najwyższych kapłanów, członków Rady oraz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2024-05-29T18:41:29Z</dcterms:modified>
</cp:coreProperties>
</file>