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na przedzie, upominali go, by zamilkł.* On jednak tym bardziej krzyczał: Synu Dawida, zmiłuj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przodem idący karcili go, aby zamilkł. On zaś wiele bardziej krzyczał: Synu Dawida, zlituj się nade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na przedzie, słysząc to wołanie, nakłaniali go, aby zamilkł. On jednak krzyczał jeszcze głośniej: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szli z przodu, gromili go, aby milczał. On jednak jeszcze głośniej wołał: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co szli wprzód, gromili go, aby milczał. Ale on tem więcej wołał: Synu Dawidowy!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szli wprzód, fukali nań, aby milczał. Lecz on tym więcej wołał: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szli na przedzie, nastawali na niego, żeby umilkł. Lecz on jeszcze głośniej wołał: Jezusie,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szli na przedzie, gromili go, by milczał. On zaś coraz głośniej wołał: Synu Dawidowy,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z przodu, nakazywali mu, żeby zamilkł, ale on tym głośniej krzyczał: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z przodu, nalegali, by zamilkł, ale on jeszcze głośniej krzyczał: „Synu Dawida,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Idący przodem strofowali go, żeby był cicho. On jednak jeszcze głośniej krzyczał: „Synu Dawida, zlituj się nade mną”.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szli przodem, kazali mu milczeć, ale on coraz głośniej wołał: - Synu Dawida, zlituj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go mijali, uciszali go, lecz on tym głośniej wołał: -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йшли попереду, погрожували йому, щоб замовк, а він же ще дужче кричав: Сину Давидів, помилуй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poprzedzając wiodący nadawali naganne oszacowanie jemu aby zamilczałby, on zaś wielolicznym bardziej krzyczał gardłowo jak zwierzę: Synu Dauida,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szli przodem, gromili go, aby milczał; ale on jeszcze bardziej wołał: Synu Dawida,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przodu łajali go, chcąc, aby zamilkł, ale on wołał tym głośniej: "Synu Dawida! Zlituj się nade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idący na przedzie zaczęli mu surowo nakazywać, by milczał, ale on tym bardziej krzyczał: ”Synu Dawida, zmiłuj się nade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przodem, uciszali go, on jednak tym głośniej wołał: —Potomku Dawida, zmiłuj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2024-06-03T09:53:02Z</dcterms:modified>
</cp:coreProperties>
</file>