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14:55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835"/>
        <w:gridCol w:w="4068"/>
        <w:gridCol w:w="32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trądu na szacie i na domu,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pasożytów na szatach i domu,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Trądu na ubraniu i w domu;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 trądzie na szacie i na domu;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trędu szat i domów,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trądu ubrania i domu,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Trądu na szacie i na domu,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trądu ubrania i domu,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trądu ubrania i domu,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trądu na ubraniu i na domu,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caraatu ubrania, i domu,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прокази одежі і хати,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o trądzie na szacie i na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 trąd na szacie i w domu,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2024-06-01T05:50:18Z</dcterms:modified>
</cp:coreProperties>
</file>