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nic nie znaczy, ani nieobrzezanie,* ale wiara, która wyraża się przez miłość.**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bowiem Pomazańcu Jezusie ani obrzezanie coś jest silne, ani nieobrzezanie, ale wiara przez miłość działająca.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coś jest silne ani nieobrzezanie ale wiara przez miłość działająca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obrzezanie, ani jego brak nie mają żadnego znaczenia. Liczy się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obrzezka nic nie waży, ani nieobrzezka, ale wiara przez miłość skuteczna;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nic nie waży ani obrzezanie, ani odrzezek, ale wiara, która przez miłość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Chrystusie Jezusie ani obrzezanie, ani jego brak nie mają żadnego znaczenia, tylko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obrzezanie, ani nieobrzezanie nic nie znaczy, lecz wiara, która jest czynna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ale wiara, która działa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Chrystusie Jezusie ani obrzezanie nic nie znaczy, ani nieobrzezanie, ale wiara wyrażająca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 nic nie znaczy, ani nieobrzezanie, lecz wiara wyrażająca się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Chrystusie Jezusie ani obrzezanie, ani brak obrzezania nie przynosi skutku, a tylko wiara, która działa przez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Chrystusie Jezusie bowiem nie ma znaczenia ani obrzezanie, ani jego brak, lecz liczy się wiara ujawniająca swą moc dzięki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Христі Ісусі нічого не важить ні обрізання, ні необрізання, а тільки віра, що діє через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Chrystusie Jezusie ani obrzezanie nie ma nic znaczenia, ani nieobrzezanie ale wiara działająca pośród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jesteśmy zjednoczeni z Mesjaszem Jeszuą, nie liczy się ani obrzezanie, ani nieobrzezanie - liczy się ufna wierność, wyrażająca się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chodzi o Chrystusa Jezusa, to ani obrzezanie nie ma żadnej wartości, ani nieobrzezanie, tylko wiara działająca przez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bowiem wierzy Chrystusowi Jezusowi, to obrzezanie lub jego brak nie mają w jego przypadku żadnego znaczenia; liczy się tylko jego wiara, która objawia się w miłości do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2:28-29&lt;/x&gt;; &lt;x&gt;530 7:19&lt;/x&gt;; &lt;x&gt;550 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1:3&lt;/x&gt;; 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2024-05-19T17:30:45Z</dcterms:modified>
</cp:coreProperties>
</file>