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syna, który się urodzi – wrzućcie go do Nilu; a każdą córkę pozostawcie przy życiu!*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swojemu ludowi: Każdego syna, który urodzi się Izraelitom, wrzucajcie do Nilu. Córki 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rozkazał całemu swemu ludowi: Każdego syna, który się urodzi, wrzućcie do rzeki, a każdą córkę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Farao wszystkiemu ludowi swemu, mówiąc: Każdego syna, który się urodzi, w rzekę go wrzućcie, a każdą córkę żywo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Faraon wszytkiemu ludowi swemu, mówiąc: Co się kolwiek męskiej płci urodzi, to wrzućcie do rzeki, a cokolwiek niewieściej, zachowajcie.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wydał wtedy rozkaz całemu swojemu ludowi: Wszystkich nowo narodzonych chłopców wyrzucajcie do rzeki, a każdą dziewczynkę pozostawiajcie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nakazał całemu swemu ludowi: Każdego chłopca, który się urodzi u Hebrajczyków,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zaś rozkazał całemu swemu ludowi: Każdego chłopca, który się urodzi, wrzućcie do Nilu, a każdą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rozkazał wszystkim swoim poddanym: „Każdy nowo narodzony chłopiec ma być wrzucony do Nilu, a każda dziewczynka ma pozostać przy życiu”.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wydał rozkaz dla całego narodu:- Każdego chłopca, który się urodzi, wrzućcie do Nilu, natomiast dziewczynkę pozostawcie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faraon rozkazał całemu swojemu ludowi: Każdego syna, który się urodzi, wrzucicie do Rzeki, a każdej córce dacie przeżyć!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Заповів же Фараон всьому народові свому, кажучи: Кожне (дитя) чоловічого роду, яке лиш народиться єврейкам, вкиньте в ріку; і кожне (дитя) жіночого роду оставте його при житті.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faraon tak rozkazał całemu swojemu ludowi: Każdego nowonarodzonego syna wrzućcie do rzeki, a każdą córkę zostawcie przy życiu.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nakazał całemu swemu ludowi, mówiąc: ”Każdego nowo narodzonego syna macie wrzucić do Nilu, lecz każdą córkę macie pozostawić przy życiu”.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2024-04-26T19:48:32Z</dcterms:modified>
</cp:coreProperties>
</file>