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7"/>
        <w:gridCol w:w="1441"/>
        <w:gridCol w:w="6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uczynił więc tak, jak przykazał JAHWE, i wstąpili* na górę Hor na oczach całego zgromadzenia.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zostali wprowadzeni.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2024-05-19T02:24:24Z</dcterms:modified>
</cp:coreProperties>
</file>