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Połóżcie więc sobie te moje słowa na swoim sercu i duszy i przywiążcie je jako znak na swą rękę,* i niech będą jako przepaska** *** między waszymi oczami.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więc sobie te słowa do serca, miejcie je wciąż na uwadze,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przywiążcie je sobie jako znak do ręki i niech wam będą przepaską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czole.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Weźcie więc te moje słowa do swego serca i do swej duszy i przywiążcie je do swojej ręki jako znak, i niech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przepaski między waszymi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złóżcie te słowa moje do serca waszego, i do umysłu waszego, a uwiążcie je na znak na rękach waszych, i niech będą jako naczelniki między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te słowa moje do serc i do myśli waszych, a zawieście je na znak na rękach i między oczyma waszemi połóżcie.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przeto te moje słowa do serca i duszy. Przywiążcie je sobie jako znak na ręku. Niech one będą wam ozdobą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zatem te moje słowa do swego serca i do swojej duszy i przywiążcie je jako znak do swojej ręki, i niech będą jako opaska między waszymi oczyma;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moje słowa do serca i do swojej duszy; przywiążcie je jako znak na swoim ręku i niech będą wam jako ozdoba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te moje słowa do serca i do duszy. Przywiążcie je sobie do ręki jako znak i umieśćcie pomiędzy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więc sobie do serca te słowa, [weźcie] i do waszej duszy. Przywiążcie je ku pamięci do swej ręki i niech będą znakiem między waszymi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[Lecz nawet gdy pójdziecie na wygnanie], weźmiecie Moje słowa do waszego serca i do waszej duszy, przywiążecie je jako znak [tefilin] na waszej ręce i będą tefilin pomiędzy waszymi oczami [nad czołem, na linii wyrastania włosów].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вложіть ці слова у ваше серце і у вашу душу. І покладете їх на знак на ваших руках, і будуть непорушними перед вашими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przyjmijcie te Moje słowa do waszego serca oraz do waszej duszy; nawiążcie je jako znak na waszą rękę i niech będą przepaską między waszymi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przyłóżcie te moje słowa do swego serca oraz do swej duszy, i przywiążcie je jako znak do swej ręki, i będą wam służyć za przepaskę między waszymi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do swoich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przypomnienie.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6:4-9&lt;/x&gt;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2024-04-29T00:48:43Z</dcterms:modified>
</cp:coreProperties>
</file>