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niepokój w sercach licznych ludów, gdy poprowadzę twoich rozbitków do narodów,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zasmucę serce wielu narodów, gdy za moją sprawą nadejdzie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twoim zniszczeniu do narodów, do ziem,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zasmucę serce wielu narodów, gdy za sprawą moją przyjdzie wieść o starciu twojem między narody, do ziem, którycheś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rozdraźnię serce narodów mnogich, gdy przywiodę skruszenie twoje między narody na ziemię,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Zatrwożę serca wielu narodów, gdy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wygnańców do narodów w 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Rozdrażnię serce licznych ludów, gdy sprowadzę na ciebie zniszczenie wśród narodów, na 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ogarnie serca licznych ludów, gdy o twoim upadku usłyszą narody i kraje,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narodów, gdy sprawię, że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 серце численних народів, щоб повести твій полон в народи до землі, якої ти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ludów, gdy twój pogrom rozniosę pomiędzy narodami; po 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urażę serce wielu ludów, gdy wprowadzę jeńców od ciebie między narody do krajów, których nie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2024-04-28T09:18:15Z</dcterms:modified>
</cp:coreProperties>
</file>