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na ziemię potop, zaleję ją wodą. Zniszczę pod niebem wszelkie ciało, w którym jest duch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 wód na ziemię, aby wytracić wszelkie ciało, w którym jest tchnienie życia pod niebem.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oto, Ja przywiodę potop wód na ziemię, ku wytraceniu wszelkiego ciała, w którem jest duch żywota pod niebem; wszystko, cokolwiek jest na ziemi,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wody potopu na ziemię, abych wytracił wszelkie ciało, w którym jest duch żywota pod niebem. Wszytko, co na ziemi jest,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zniszczyć wszelką istotę pod niebem, w której jest tchnienie życia; wszystko, co istnieje na ziemi, wyginie,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sprowadzę potop na ziemię, aby zniszczyć pod niebem wszelkie ciało, w którym jest dech życia.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zniszczył wszystkie istoty. Wszystko, co ma w sobie tchnienie życia, wszystko pod niebem i 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sprowadzę na ziemię wielką powódź, by zniszczyć pod niebem wszelką istotę mającą w sobie życie. Wszystko, co jest na ziemi,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świat wody potopu, aby wygubić wszelką istotę cielesną pod niebem, w której jest tchnienie życia. Niech zginie wszystko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sprowadzam wody potopu na ziemię, aby zniszczyć pod niebem wszelkie stworzenie, w którym jest oddech życia; wymrze wszystko, co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Я наводжу потоп води на землю, щоб знищити всяке тіло, в якому є дух життя під небом. І все що є на землі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sprowadzam potop wody na ziemię, by zniweczyć spod nieba wszelką cielesną naturę, w której jest tchnienie życia; wszystko, co jest na ziemi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sprowadzam potop wód na ziemię, żeby wytracić spod niebios wszelkie ciało, w którym działa siła życiowa. Wszystko, co jest na ziemi, wyginie.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2024-04-28T13:23:25Z</dcterms:modified>
</cp:coreProperties>
</file>