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wszystkich poszczególnych prowincji, 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każdej prowincji, ogłoszony wszystkim ludom, tak by przygotowały się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odpis tego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podany we wszystkich prowincjach, ogłoszony wszystkim ludom,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suma była tych listów, aby obwołano po wszystkich krainach, i oznajmiono wszystkim narodom, żeby byli gotowi na 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listów ta była, aby wszytkie krainy wiedziały a nagotowały się na dzień przerzeczony.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dostarczony wszystkim państwom jako ustawa i ogłoszono wszystkim narodom,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ustawa dla wszystkich prowincji i 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dekretu zostały obwieszczone w każdym okręgu, a wszystkim narodom nakazano, aby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dekretu, który miał być ogłoszony w każdej prowincji jako prawo, skierowana była do wszystkich narodów, aby były gotowe na oznaczony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informował, żeby to rozporządzenie ogłoszono w każdej dzielnicy; aby było to jawne wszystkim narodom i żeby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Kopię pisma, które miało być podane jako prawo we wszystkich prowincjach, ogłaszano wszystkim ludom, aby się przygotowały na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2024-04-28T23:50:05Z</dcterms:modified>
</cp:coreProperties>
</file>