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tak się stanie, że zgrzeszy i zawini, to zwróci rzecz zrabowaną, którą (sobie) przywłaszczył, lub korzyść zdobytą wyzyskiem, lub rzecz powierzoną na przechowanie, którą przejął jako swoją, albo rzecz zagubioną, którą znalazł,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stanie się tak, że zgrzeszy i obciąży się winą, to zwróci rzecz zrabowaną, którą sobie przywłaszczył, albo korzyść, którą odniósł z wyzysku, albo rzecz powierzoną na przechowanie, którą uznał za własną, albo rzecz zagubioną, którą znalazł,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tak zgrzeszył i stał się winnym, zwróci to, co zrabował lub zdobył przez oszustwo, lub to, co mu powierzono, lub rzecz zgubioną, którą znalazł;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tedy zgrzeszył, a winien był, wróci rzecz, którą wydarł, albo którą gwałtem wziął, albo też rzecz sobie powierzoną albo rzecz zgubioną, którą znalazł;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przekonana w grzechu, przywróci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kto tak zgrzeszył i stał się przez to winny zadośćuczynienia, powinien oddać to, co ukradł, albo co wymusił, albo co wziął na przechowanie, albo rzecz zgubioną, którą znalazł,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tedy zgrzeszy i obciąży się winą, niechaj zwróci to, co zrabował albo to, z czego kogoś ograbił, albo rzecz powierzoną, którą zataił u siebie, albo rzecz zgubioną, którą znalazł,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zdejmie szaty i włoży inne ubranie, następnie wyniesie popiół na zewnątrz, poza obóz, na miejsce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zdejmie to ubranie, ubierze się w inne i wyniesie popiół za obóz, na miejsce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zdejmie swój strój, włoży inne szaty i wyniesie popiół na czyste miejsce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[Potem powinien] zdjąć swoje ubranie i założyć inne ubranie, [zanim] wyniesie ten popiół na miejsce rytualnie czyste, poza obozem.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скине свою одіж і зодягнеться в іншу одіж, і винесе спалені рештки за табір на чисте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zdejmie swoje szaty i ubierze się w inne szaty, oraz wyniesie popiół poza obóz, na czyste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zgrzeszy i zawini, ma zwrócić rzecz zrabowaną, którą zrabował, lub rzecz wymuszoną, którą oszukańczo zagarnął, lub rzecz powierzoną jego pieczy, która została mu powierzona, lub rzecz zgubioną, którą znalazł,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2024-05-05T09:54:01Z</dcterms:modified>
</cp:coreProperties>
</file>