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naszych nozdrzy, pomazaniec JAHWE, został schwytany w ich doły – (ten), o którym mówiliśmy: W jego cieniu będziemy (mieszkać)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Tchnienie naszych nozdrzy, pomazaniec JAHWE, dał się złapać w ich sidła, a my myśleliśmy, że w jego cieniu będziemy mieszkać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naszych nozdrzy, pomazaniec JAHWE, został schwytany w ich doły; o nim mówiliśmy: W jego cieniu będziemy żyć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nozdrzy naszych, to jest pomazaniec Pański, pojmany jest w jamach ich, o którymeśmy mówili: W cieniu jego żyć będziemy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ust naszych, Chrystus JAHWE, pojman jest w grzechach naszych, któremuśmy mówili: W cieniu twoim żyć będziem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Pomazaniec Pański - nasze tchnienie - schwytany został w ich doły, a myśmy o nim mówili: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Pana, który był naszym tchnieniem życiowym, został schwytany w ich dołach, ten, o którym myśleliśmy, że w jego cieniu będziemy żyć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tchnienie − pomazańca JAHWE − schwytali w swoje pułapki, o którym mówiliśmy: W jego cieniu będziemy żyć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nasze Tchnienie, Pomazaniec JAHWE, Ten, o którym mówiliśmy: „Będziemy żyć bezpiecznie wśród narodów, bo on nas obroni” - schwytany został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życia naszego, Pomazaniec Jahwe, o którym mówiliśmy: ”W jego cieniu będziemy żyć wśród narodów” - schwytany w ich zasadzkach.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нашого лиця господний помазанник був схоплений в їхніх знищеннях, той, про якого ми сказали: В його тіні житимемо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ust pomazaniec WIEKUISTEGO, schwytany został w ich jamach; on, o którym sądziliśmy, że w jego cieniu żyć będziemy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naszych nozdrzy, pomazaniec JAHWE, pojmany w ich wielkim dole, ten, o którym powiedzieliśmy: ”W jego cieniu żyć będziemy wśród narodów”.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2024-04-29T21:15:56Z</dcterms:modified>
</cp:coreProperties>
</file>